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259CAC" w14:textId="77777777" w:rsidR="00637D2C" w:rsidRDefault="00637D2C" w:rsidP="00637D2C">
      <w:pPr>
        <w:shd w:val="clear" w:color="auto" w:fill="FFFFFF"/>
        <w:suppressAutoHyphens w:val="0"/>
        <w:spacing w:after="90" w:line="240" w:lineRule="auto"/>
        <w:jc w:val="center"/>
        <w:textAlignment w:val="baseline"/>
        <w:outlineLvl w:val="0"/>
        <w:rPr>
          <w:rFonts w:asciiTheme="minorHAnsi" w:eastAsia="Times New Roman" w:hAnsiTheme="minorHAnsi" w:cs="Arial"/>
          <w:kern w:val="36"/>
          <w:sz w:val="28"/>
          <w:szCs w:val="28"/>
          <w:lang w:eastAsia="pl-PL"/>
        </w:rPr>
      </w:pPr>
    </w:p>
    <w:p w14:paraId="6BF8388A" w14:textId="77777777" w:rsidR="00637D2C" w:rsidRDefault="00637D2C" w:rsidP="00637D2C">
      <w:pPr>
        <w:shd w:val="clear" w:color="auto" w:fill="FFFFFF"/>
        <w:suppressAutoHyphens w:val="0"/>
        <w:spacing w:after="90" w:line="240" w:lineRule="auto"/>
        <w:jc w:val="center"/>
        <w:textAlignment w:val="baseline"/>
        <w:outlineLvl w:val="0"/>
        <w:rPr>
          <w:rFonts w:asciiTheme="minorHAnsi" w:eastAsia="Times New Roman" w:hAnsiTheme="minorHAnsi" w:cs="Arial"/>
          <w:kern w:val="36"/>
          <w:sz w:val="28"/>
          <w:szCs w:val="28"/>
          <w:lang w:eastAsia="pl-PL"/>
        </w:rPr>
      </w:pPr>
    </w:p>
    <w:p w14:paraId="2C9DFFF8" w14:textId="77777777" w:rsidR="00D83A2D" w:rsidRDefault="006530FB" w:rsidP="00D83A2D">
      <w:pPr>
        <w:shd w:val="clear" w:color="auto" w:fill="FFFFFF"/>
        <w:suppressAutoHyphens w:val="0"/>
        <w:spacing w:after="0" w:line="240" w:lineRule="auto"/>
        <w:jc w:val="center"/>
        <w:textAlignment w:val="baseline"/>
        <w:outlineLvl w:val="0"/>
        <w:rPr>
          <w:rFonts w:asciiTheme="minorHAnsi" w:eastAsia="Times New Roman" w:hAnsiTheme="minorHAnsi" w:cs="Arial"/>
          <w:kern w:val="36"/>
          <w:sz w:val="28"/>
          <w:szCs w:val="28"/>
          <w:lang w:eastAsia="pl-PL"/>
        </w:rPr>
      </w:pPr>
      <w:r w:rsidRPr="00637D2C">
        <w:rPr>
          <w:rFonts w:asciiTheme="minorHAnsi" w:eastAsia="Times New Roman" w:hAnsiTheme="minorHAnsi" w:cs="Arial"/>
          <w:kern w:val="36"/>
          <w:sz w:val="28"/>
          <w:szCs w:val="28"/>
          <w:lang w:eastAsia="pl-PL"/>
        </w:rPr>
        <w:t>Wykaz akcjonariuszy posiadaj</w:t>
      </w:r>
      <w:r w:rsidR="00637D2C" w:rsidRPr="00637D2C">
        <w:rPr>
          <w:rFonts w:asciiTheme="minorHAnsi" w:eastAsia="Times New Roman" w:hAnsiTheme="minorHAnsi" w:cs="Arial"/>
          <w:kern w:val="36"/>
          <w:sz w:val="28"/>
          <w:szCs w:val="28"/>
          <w:lang w:eastAsia="pl-PL"/>
        </w:rPr>
        <w:t xml:space="preserve">ących co najmniej 5% głosów </w:t>
      </w:r>
    </w:p>
    <w:p w14:paraId="44718E0E" w14:textId="6C8E8392" w:rsidR="00D83A2D" w:rsidRDefault="00637D2C" w:rsidP="00D83A2D">
      <w:pPr>
        <w:shd w:val="clear" w:color="auto" w:fill="FFFFFF"/>
        <w:suppressAutoHyphens w:val="0"/>
        <w:spacing w:after="0" w:line="240" w:lineRule="auto"/>
        <w:jc w:val="center"/>
        <w:textAlignment w:val="baseline"/>
        <w:outlineLvl w:val="0"/>
        <w:rPr>
          <w:rFonts w:asciiTheme="minorHAnsi" w:eastAsia="Times New Roman" w:hAnsiTheme="minorHAnsi" w:cs="Arial"/>
          <w:kern w:val="36"/>
          <w:sz w:val="28"/>
          <w:szCs w:val="28"/>
          <w:lang w:eastAsia="pl-PL"/>
        </w:rPr>
      </w:pPr>
      <w:r w:rsidRPr="00637D2C">
        <w:rPr>
          <w:rFonts w:asciiTheme="minorHAnsi" w:eastAsia="Times New Roman" w:hAnsiTheme="minorHAnsi" w:cs="Arial"/>
          <w:kern w:val="36"/>
          <w:sz w:val="28"/>
          <w:szCs w:val="28"/>
          <w:lang w:eastAsia="pl-PL"/>
        </w:rPr>
        <w:t xml:space="preserve">na </w:t>
      </w:r>
      <w:r w:rsidR="003460B3">
        <w:rPr>
          <w:rFonts w:asciiTheme="minorHAnsi" w:eastAsia="Times New Roman" w:hAnsiTheme="minorHAnsi" w:cs="Arial"/>
          <w:kern w:val="36"/>
          <w:sz w:val="28"/>
          <w:szCs w:val="28"/>
          <w:lang w:eastAsia="pl-PL"/>
        </w:rPr>
        <w:t>Z</w:t>
      </w:r>
      <w:r w:rsidR="00F1037D" w:rsidRPr="00637D2C">
        <w:rPr>
          <w:rFonts w:asciiTheme="minorHAnsi" w:eastAsia="Times New Roman" w:hAnsiTheme="minorHAnsi" w:cs="Arial"/>
          <w:kern w:val="36"/>
          <w:sz w:val="28"/>
          <w:szCs w:val="28"/>
          <w:lang w:eastAsia="pl-PL"/>
        </w:rPr>
        <w:t>wyczajnym</w:t>
      </w:r>
      <w:r w:rsidR="006530FB" w:rsidRPr="00637D2C">
        <w:rPr>
          <w:rFonts w:asciiTheme="minorHAnsi" w:eastAsia="Times New Roman" w:hAnsiTheme="minorHAnsi" w:cs="Arial"/>
          <w:kern w:val="36"/>
          <w:sz w:val="28"/>
          <w:szCs w:val="28"/>
          <w:lang w:eastAsia="pl-PL"/>
        </w:rPr>
        <w:t xml:space="preserve"> Walnym Zgromadzeniu Akcjonariuszy </w:t>
      </w:r>
    </w:p>
    <w:p w14:paraId="53639B6E" w14:textId="5F0126D0" w:rsidR="00D83A2D" w:rsidRDefault="003460B3" w:rsidP="00D83A2D">
      <w:pPr>
        <w:shd w:val="clear" w:color="auto" w:fill="FFFFFF"/>
        <w:suppressAutoHyphens w:val="0"/>
        <w:spacing w:after="0" w:line="240" w:lineRule="auto"/>
        <w:jc w:val="center"/>
        <w:textAlignment w:val="baseline"/>
        <w:outlineLvl w:val="0"/>
        <w:rPr>
          <w:rFonts w:asciiTheme="minorHAnsi" w:eastAsia="Times New Roman" w:hAnsiTheme="minorHAnsi" w:cs="Arial"/>
          <w:kern w:val="36"/>
          <w:sz w:val="28"/>
          <w:szCs w:val="28"/>
          <w:lang w:eastAsia="pl-PL"/>
        </w:rPr>
      </w:pPr>
      <w:r>
        <w:rPr>
          <w:rFonts w:asciiTheme="minorHAnsi" w:eastAsia="Times New Roman" w:hAnsiTheme="minorHAnsi" w:cs="Arial"/>
          <w:kern w:val="36"/>
          <w:sz w:val="28"/>
          <w:szCs w:val="28"/>
          <w:lang w:eastAsia="pl-PL"/>
        </w:rPr>
        <w:t>SYNTHAVERSE</w:t>
      </w:r>
      <w:r w:rsidR="006530FB" w:rsidRPr="00637D2C">
        <w:rPr>
          <w:rFonts w:asciiTheme="minorHAnsi" w:eastAsia="Times New Roman" w:hAnsiTheme="minorHAnsi" w:cs="Arial"/>
          <w:kern w:val="36"/>
          <w:sz w:val="28"/>
          <w:szCs w:val="28"/>
          <w:lang w:eastAsia="pl-PL"/>
        </w:rPr>
        <w:t xml:space="preserve"> Spółka Akcyjna </w:t>
      </w:r>
    </w:p>
    <w:p w14:paraId="2F4EBDD4" w14:textId="58CCB5FE" w:rsidR="006530FB" w:rsidRPr="00637D2C" w:rsidRDefault="006530FB" w:rsidP="00D83A2D">
      <w:pPr>
        <w:shd w:val="clear" w:color="auto" w:fill="FFFFFF"/>
        <w:suppressAutoHyphens w:val="0"/>
        <w:spacing w:after="0" w:line="240" w:lineRule="auto"/>
        <w:jc w:val="center"/>
        <w:textAlignment w:val="baseline"/>
        <w:outlineLvl w:val="0"/>
        <w:rPr>
          <w:rFonts w:asciiTheme="minorHAnsi" w:eastAsia="Times New Roman" w:hAnsiTheme="minorHAnsi" w:cs="Arial"/>
          <w:kern w:val="36"/>
          <w:sz w:val="28"/>
          <w:szCs w:val="28"/>
          <w:lang w:eastAsia="pl-PL"/>
        </w:rPr>
      </w:pPr>
      <w:r w:rsidRPr="00637D2C">
        <w:rPr>
          <w:rFonts w:asciiTheme="minorHAnsi" w:eastAsia="Times New Roman" w:hAnsiTheme="minorHAnsi" w:cs="Arial"/>
          <w:kern w:val="36"/>
          <w:sz w:val="28"/>
          <w:szCs w:val="28"/>
          <w:lang w:eastAsia="pl-PL"/>
        </w:rPr>
        <w:t xml:space="preserve">zwołanym na dzień </w:t>
      </w:r>
      <w:r w:rsidR="00F1037D">
        <w:rPr>
          <w:rFonts w:asciiTheme="minorHAnsi" w:eastAsia="Times New Roman" w:hAnsiTheme="minorHAnsi" w:cs="Arial"/>
          <w:kern w:val="36"/>
          <w:sz w:val="28"/>
          <w:szCs w:val="28"/>
          <w:lang w:eastAsia="pl-PL"/>
        </w:rPr>
        <w:t>2</w:t>
      </w:r>
      <w:r w:rsidR="003460B3">
        <w:rPr>
          <w:rFonts w:asciiTheme="minorHAnsi" w:eastAsia="Times New Roman" w:hAnsiTheme="minorHAnsi" w:cs="Arial"/>
          <w:kern w:val="36"/>
          <w:sz w:val="28"/>
          <w:szCs w:val="28"/>
          <w:lang w:eastAsia="pl-PL"/>
        </w:rPr>
        <w:t>5</w:t>
      </w:r>
      <w:r w:rsidR="006D2F88">
        <w:rPr>
          <w:rFonts w:asciiTheme="minorHAnsi" w:eastAsia="Times New Roman" w:hAnsiTheme="minorHAnsi" w:cs="Arial"/>
          <w:kern w:val="36"/>
          <w:sz w:val="28"/>
          <w:szCs w:val="28"/>
          <w:lang w:eastAsia="pl-PL"/>
        </w:rPr>
        <w:t>.0</w:t>
      </w:r>
      <w:r w:rsidR="003460B3">
        <w:rPr>
          <w:rFonts w:asciiTheme="minorHAnsi" w:eastAsia="Times New Roman" w:hAnsiTheme="minorHAnsi" w:cs="Arial"/>
          <w:kern w:val="36"/>
          <w:sz w:val="28"/>
          <w:szCs w:val="28"/>
          <w:lang w:eastAsia="pl-PL"/>
        </w:rPr>
        <w:t>6</w:t>
      </w:r>
      <w:r w:rsidR="006D2F88">
        <w:rPr>
          <w:rFonts w:asciiTheme="minorHAnsi" w:eastAsia="Times New Roman" w:hAnsiTheme="minorHAnsi" w:cs="Arial"/>
          <w:kern w:val="36"/>
          <w:sz w:val="28"/>
          <w:szCs w:val="28"/>
          <w:lang w:eastAsia="pl-PL"/>
        </w:rPr>
        <w:t>.20</w:t>
      </w:r>
      <w:r w:rsidR="00046812">
        <w:rPr>
          <w:rFonts w:asciiTheme="minorHAnsi" w:eastAsia="Times New Roman" w:hAnsiTheme="minorHAnsi" w:cs="Arial"/>
          <w:kern w:val="36"/>
          <w:sz w:val="28"/>
          <w:szCs w:val="28"/>
          <w:lang w:eastAsia="pl-PL"/>
        </w:rPr>
        <w:t>2</w:t>
      </w:r>
      <w:r w:rsidR="0019168E">
        <w:rPr>
          <w:rFonts w:asciiTheme="minorHAnsi" w:eastAsia="Times New Roman" w:hAnsiTheme="minorHAnsi" w:cs="Arial"/>
          <w:kern w:val="36"/>
          <w:sz w:val="28"/>
          <w:szCs w:val="28"/>
          <w:lang w:eastAsia="pl-PL"/>
        </w:rPr>
        <w:t>5</w:t>
      </w:r>
      <w:r w:rsidRPr="00637D2C">
        <w:rPr>
          <w:rFonts w:asciiTheme="minorHAnsi" w:eastAsia="Times New Roman" w:hAnsiTheme="minorHAnsi" w:cs="Arial"/>
          <w:kern w:val="36"/>
          <w:sz w:val="28"/>
          <w:szCs w:val="28"/>
          <w:lang w:eastAsia="pl-PL"/>
        </w:rPr>
        <w:t xml:space="preserve"> r.</w:t>
      </w:r>
    </w:p>
    <w:p w14:paraId="7AD532F2" w14:textId="77777777" w:rsidR="001960C1" w:rsidRDefault="001960C1">
      <w:pPr>
        <w:tabs>
          <w:tab w:val="right" w:pos="7230"/>
        </w:tabs>
        <w:spacing w:after="0" w:line="100" w:lineRule="atLeast"/>
        <w:rPr>
          <w:color w:val="000000"/>
        </w:rPr>
      </w:pPr>
    </w:p>
    <w:p w14:paraId="71FE3F66" w14:textId="77777777" w:rsidR="00F1037D" w:rsidRDefault="00F1037D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830"/>
        <w:gridCol w:w="1560"/>
        <w:gridCol w:w="1559"/>
        <w:gridCol w:w="1701"/>
        <w:gridCol w:w="1559"/>
      </w:tblGrid>
      <w:tr w:rsidR="00F1037D" w:rsidRPr="00F1037D" w14:paraId="1E08BA75" w14:textId="77777777" w:rsidTr="003460B3">
        <w:trPr>
          <w:trHeight w:val="290"/>
        </w:trPr>
        <w:tc>
          <w:tcPr>
            <w:tcW w:w="2830" w:type="dxa"/>
            <w:noWrap/>
            <w:hideMark/>
          </w:tcPr>
          <w:p w14:paraId="73ED78CC" w14:textId="77777777" w:rsidR="003460B3" w:rsidRDefault="003460B3" w:rsidP="00F1037D">
            <w:pPr>
              <w:jc w:val="center"/>
              <w:rPr>
                <w:b/>
                <w:bCs/>
              </w:rPr>
            </w:pPr>
          </w:p>
          <w:p w14:paraId="41D3322D" w14:textId="4BB4D8C9" w:rsidR="00F1037D" w:rsidRPr="00F1037D" w:rsidRDefault="00F1037D" w:rsidP="00F1037D">
            <w:pPr>
              <w:jc w:val="center"/>
              <w:rPr>
                <w:b/>
                <w:bCs/>
              </w:rPr>
            </w:pPr>
            <w:r w:rsidRPr="00F1037D">
              <w:rPr>
                <w:b/>
                <w:bCs/>
              </w:rPr>
              <w:t>Akcjonariusz</w:t>
            </w:r>
          </w:p>
        </w:tc>
        <w:tc>
          <w:tcPr>
            <w:tcW w:w="1560" w:type="dxa"/>
            <w:noWrap/>
            <w:hideMark/>
          </w:tcPr>
          <w:p w14:paraId="50E06E05" w14:textId="77777777" w:rsidR="003460B3" w:rsidRDefault="003460B3" w:rsidP="00F1037D">
            <w:pPr>
              <w:jc w:val="center"/>
              <w:rPr>
                <w:b/>
                <w:bCs/>
              </w:rPr>
            </w:pPr>
          </w:p>
          <w:p w14:paraId="5E38C794" w14:textId="78402BE2" w:rsidR="00F1037D" w:rsidRPr="00F1037D" w:rsidRDefault="00F1037D" w:rsidP="00F1037D">
            <w:pPr>
              <w:jc w:val="center"/>
              <w:rPr>
                <w:b/>
                <w:bCs/>
              </w:rPr>
            </w:pPr>
            <w:r w:rsidRPr="00F1037D">
              <w:rPr>
                <w:b/>
                <w:bCs/>
              </w:rPr>
              <w:t>Liczba Akcji</w:t>
            </w:r>
          </w:p>
        </w:tc>
        <w:tc>
          <w:tcPr>
            <w:tcW w:w="1559" w:type="dxa"/>
            <w:noWrap/>
            <w:hideMark/>
          </w:tcPr>
          <w:p w14:paraId="35B2034B" w14:textId="77777777" w:rsidR="003460B3" w:rsidRDefault="003460B3" w:rsidP="00F1037D">
            <w:pPr>
              <w:jc w:val="center"/>
              <w:rPr>
                <w:b/>
                <w:bCs/>
              </w:rPr>
            </w:pPr>
          </w:p>
          <w:p w14:paraId="434D73CC" w14:textId="4CE98577" w:rsidR="00F1037D" w:rsidRPr="00F1037D" w:rsidRDefault="00F1037D" w:rsidP="00F1037D">
            <w:pPr>
              <w:jc w:val="center"/>
              <w:rPr>
                <w:b/>
                <w:bCs/>
              </w:rPr>
            </w:pPr>
            <w:r w:rsidRPr="00F1037D">
              <w:rPr>
                <w:b/>
                <w:bCs/>
              </w:rPr>
              <w:t>Liczba Głosów</w:t>
            </w:r>
          </w:p>
        </w:tc>
        <w:tc>
          <w:tcPr>
            <w:tcW w:w="1701" w:type="dxa"/>
            <w:noWrap/>
            <w:hideMark/>
          </w:tcPr>
          <w:p w14:paraId="0D603CB1" w14:textId="77777777" w:rsidR="00F1037D" w:rsidRPr="00F1037D" w:rsidRDefault="00F1037D" w:rsidP="00F1037D">
            <w:pPr>
              <w:jc w:val="center"/>
              <w:rPr>
                <w:b/>
                <w:bCs/>
              </w:rPr>
            </w:pPr>
            <w:r w:rsidRPr="00F1037D">
              <w:rPr>
                <w:b/>
                <w:bCs/>
              </w:rPr>
              <w:t>Udział w ogólnej liczbie głosów</w:t>
            </w:r>
          </w:p>
        </w:tc>
        <w:tc>
          <w:tcPr>
            <w:tcW w:w="1559" w:type="dxa"/>
            <w:noWrap/>
            <w:hideMark/>
          </w:tcPr>
          <w:p w14:paraId="40051523" w14:textId="77777777" w:rsidR="00F1037D" w:rsidRPr="00F1037D" w:rsidRDefault="00F1037D" w:rsidP="00F1037D">
            <w:pPr>
              <w:jc w:val="center"/>
              <w:rPr>
                <w:b/>
                <w:bCs/>
              </w:rPr>
            </w:pPr>
            <w:r w:rsidRPr="00F1037D">
              <w:rPr>
                <w:rFonts w:asciiTheme="minorHAnsi" w:eastAsia="Times New Roman" w:hAnsiTheme="minorHAnsi" w:cs="Times New Roman"/>
                <w:b/>
                <w:bCs/>
                <w:kern w:val="0"/>
                <w:lang w:eastAsia="pl-PL"/>
              </w:rPr>
              <w:t>Udział w liczbie głosów na WZ</w:t>
            </w:r>
          </w:p>
        </w:tc>
      </w:tr>
      <w:tr w:rsidR="003460B3" w:rsidRPr="00F1037D" w14:paraId="4BC60883" w14:textId="77777777" w:rsidTr="000D6024">
        <w:trPr>
          <w:trHeight w:val="1078"/>
        </w:trPr>
        <w:tc>
          <w:tcPr>
            <w:tcW w:w="2830" w:type="dxa"/>
            <w:noWrap/>
          </w:tcPr>
          <w:p w14:paraId="330AEFA4" w14:textId="075493EC" w:rsidR="003460B3" w:rsidRDefault="003460B3" w:rsidP="000D6024"/>
          <w:p w14:paraId="3D680391" w14:textId="4481A1D1" w:rsidR="000D6024" w:rsidRPr="000D6024" w:rsidRDefault="000D6024" w:rsidP="000D6024">
            <w:pPr>
              <w:jc w:val="center"/>
            </w:pPr>
            <w:r>
              <w:t>Waldemar Sierocki</w:t>
            </w:r>
          </w:p>
        </w:tc>
        <w:tc>
          <w:tcPr>
            <w:tcW w:w="1560" w:type="dxa"/>
            <w:noWrap/>
          </w:tcPr>
          <w:p w14:paraId="656F46D1" w14:textId="2DE25167" w:rsidR="0019168E" w:rsidRDefault="003460B3" w:rsidP="000D6024">
            <w:r w:rsidRPr="00977BC9">
              <w:t xml:space="preserve"> </w:t>
            </w:r>
          </w:p>
          <w:p w14:paraId="5A5DB8ED" w14:textId="4F027F81" w:rsidR="003460B3" w:rsidRPr="00F1037D" w:rsidRDefault="000D6024" w:rsidP="0019168E">
            <w:pPr>
              <w:jc w:val="center"/>
            </w:pPr>
            <w:r>
              <w:t>4 566 836</w:t>
            </w:r>
          </w:p>
        </w:tc>
        <w:tc>
          <w:tcPr>
            <w:tcW w:w="1559" w:type="dxa"/>
            <w:noWrap/>
          </w:tcPr>
          <w:p w14:paraId="0480355C" w14:textId="1712D9BD" w:rsidR="003460B3" w:rsidRDefault="003460B3" w:rsidP="000D6024">
            <w:r w:rsidRPr="00977BC9">
              <w:t xml:space="preserve"> </w:t>
            </w:r>
          </w:p>
          <w:p w14:paraId="588C4179" w14:textId="0C864BB3" w:rsidR="000D6024" w:rsidRPr="00F1037D" w:rsidRDefault="000D6024" w:rsidP="009849B2">
            <w:pPr>
              <w:jc w:val="center"/>
            </w:pPr>
            <w:r>
              <w:t>9 101 920</w:t>
            </w:r>
          </w:p>
        </w:tc>
        <w:tc>
          <w:tcPr>
            <w:tcW w:w="1701" w:type="dxa"/>
            <w:noWrap/>
            <w:vAlign w:val="bottom"/>
          </w:tcPr>
          <w:p w14:paraId="17B8B5F2" w14:textId="15B88A83" w:rsidR="003460B3" w:rsidRPr="00F1037D" w:rsidRDefault="000D6024" w:rsidP="0019168E">
            <w:r>
              <w:t xml:space="preserve">       10,21 %</w:t>
            </w:r>
          </w:p>
        </w:tc>
        <w:tc>
          <w:tcPr>
            <w:tcW w:w="1559" w:type="dxa"/>
            <w:noWrap/>
            <w:vAlign w:val="bottom"/>
          </w:tcPr>
          <w:p w14:paraId="2428C97A" w14:textId="1B5AF19B" w:rsidR="003460B3" w:rsidRPr="00F1037D" w:rsidRDefault="001729CE" w:rsidP="000D6024">
            <w:pPr>
              <w:jc w:val="center"/>
            </w:pPr>
            <w:r w:rsidRPr="001729CE">
              <w:t>45.3</w:t>
            </w:r>
            <w:r>
              <w:t>8</w:t>
            </w:r>
            <w:r w:rsidR="000D6024">
              <w:t xml:space="preserve"> %</w:t>
            </w:r>
          </w:p>
        </w:tc>
      </w:tr>
      <w:tr w:rsidR="003460B3" w:rsidRPr="00F1037D" w14:paraId="64AD9416" w14:textId="77777777" w:rsidTr="003460B3">
        <w:trPr>
          <w:trHeight w:val="290"/>
        </w:trPr>
        <w:tc>
          <w:tcPr>
            <w:tcW w:w="2830" w:type="dxa"/>
            <w:noWrap/>
          </w:tcPr>
          <w:p w14:paraId="7ACEFA81" w14:textId="77777777" w:rsidR="000D6024" w:rsidRDefault="000D6024" w:rsidP="003460B3">
            <w:pPr>
              <w:jc w:val="center"/>
            </w:pPr>
          </w:p>
          <w:p w14:paraId="333AADA0" w14:textId="52BB6999" w:rsidR="003460B3" w:rsidRPr="00F1037D" w:rsidRDefault="003460B3" w:rsidP="003460B3">
            <w:pPr>
              <w:jc w:val="center"/>
            </w:pPr>
            <w:r w:rsidRPr="00F1037D">
              <w:t>Przemysław Sierocki</w:t>
            </w:r>
          </w:p>
        </w:tc>
        <w:tc>
          <w:tcPr>
            <w:tcW w:w="1560" w:type="dxa"/>
            <w:noWrap/>
          </w:tcPr>
          <w:p w14:paraId="0321AD45" w14:textId="77777777" w:rsidR="000D6024" w:rsidRDefault="000D6024" w:rsidP="003460B3">
            <w:pPr>
              <w:jc w:val="center"/>
            </w:pPr>
          </w:p>
          <w:p w14:paraId="6D23AD1D" w14:textId="4290A3E5" w:rsidR="003460B3" w:rsidRPr="00977BC9" w:rsidRDefault="003460B3" w:rsidP="003460B3">
            <w:pPr>
              <w:jc w:val="center"/>
            </w:pPr>
            <w:r w:rsidRPr="00F1037D">
              <w:t>4 297</w:t>
            </w:r>
            <w:r w:rsidR="000D6024">
              <w:t> </w:t>
            </w:r>
            <w:r w:rsidRPr="00F1037D">
              <w:t>160</w:t>
            </w:r>
          </w:p>
        </w:tc>
        <w:tc>
          <w:tcPr>
            <w:tcW w:w="1559" w:type="dxa"/>
            <w:noWrap/>
          </w:tcPr>
          <w:p w14:paraId="25797312" w14:textId="77777777" w:rsidR="000D6024" w:rsidRDefault="000D6024" w:rsidP="003460B3">
            <w:pPr>
              <w:jc w:val="center"/>
            </w:pPr>
          </w:p>
          <w:p w14:paraId="0CB51126" w14:textId="41EC68B3" w:rsidR="003460B3" w:rsidRPr="00977BC9" w:rsidRDefault="003460B3" w:rsidP="003460B3">
            <w:pPr>
              <w:jc w:val="center"/>
            </w:pPr>
            <w:r w:rsidRPr="00F1037D">
              <w:t>8 594 320</w:t>
            </w:r>
          </w:p>
        </w:tc>
        <w:tc>
          <w:tcPr>
            <w:tcW w:w="1701" w:type="dxa"/>
            <w:noWrap/>
            <w:vAlign w:val="bottom"/>
          </w:tcPr>
          <w:p w14:paraId="195F8997" w14:textId="359C510F" w:rsidR="003460B3" w:rsidRDefault="000F4F92" w:rsidP="003460B3">
            <w:pPr>
              <w:jc w:val="center"/>
              <w:rPr>
                <w:rFonts w:cs="Calibri"/>
                <w:color w:val="000000"/>
              </w:rPr>
            </w:pPr>
            <w:r w:rsidRPr="000F4F92">
              <w:rPr>
                <w:rFonts w:cs="Calibri"/>
                <w:color w:val="000000"/>
              </w:rPr>
              <w:t>9.64 %</w:t>
            </w:r>
          </w:p>
        </w:tc>
        <w:tc>
          <w:tcPr>
            <w:tcW w:w="1559" w:type="dxa"/>
            <w:noWrap/>
            <w:vAlign w:val="bottom"/>
          </w:tcPr>
          <w:p w14:paraId="012E34D6" w14:textId="0AADA902" w:rsidR="003460B3" w:rsidRDefault="001729CE" w:rsidP="003460B3">
            <w:pPr>
              <w:jc w:val="center"/>
              <w:rPr>
                <w:rFonts w:cs="Calibri"/>
                <w:color w:val="000000"/>
              </w:rPr>
            </w:pPr>
            <w:r w:rsidRPr="001729CE">
              <w:rPr>
                <w:rFonts w:cs="Calibri"/>
                <w:color w:val="000000"/>
              </w:rPr>
              <w:t>42.85 %</w:t>
            </w:r>
          </w:p>
        </w:tc>
      </w:tr>
    </w:tbl>
    <w:p w14:paraId="07417677" w14:textId="77777777" w:rsidR="00F1037D" w:rsidRDefault="00F1037D"/>
    <w:sectPr w:rsidR="00F1037D">
      <w:headerReference w:type="default" r:id="rId6"/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50D3F" w14:textId="77777777" w:rsidR="003A61BB" w:rsidRDefault="003A61BB" w:rsidP="00637D2C">
      <w:pPr>
        <w:spacing w:after="0" w:line="240" w:lineRule="auto"/>
      </w:pPr>
      <w:r>
        <w:separator/>
      </w:r>
    </w:p>
  </w:endnote>
  <w:endnote w:type="continuationSeparator" w:id="0">
    <w:p w14:paraId="001FD4B8" w14:textId="77777777" w:rsidR="003A61BB" w:rsidRDefault="003A61BB" w:rsidP="0063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04">
    <w:altName w:val="Times New Roman"/>
    <w:charset w:val="EE"/>
    <w:family w:val="auto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F215" w14:textId="77777777" w:rsidR="003A61BB" w:rsidRDefault="003A61BB" w:rsidP="00637D2C">
      <w:pPr>
        <w:spacing w:after="0" w:line="240" w:lineRule="auto"/>
      </w:pPr>
      <w:r>
        <w:separator/>
      </w:r>
    </w:p>
  </w:footnote>
  <w:footnote w:type="continuationSeparator" w:id="0">
    <w:p w14:paraId="4A89583B" w14:textId="77777777" w:rsidR="003A61BB" w:rsidRDefault="003A61BB" w:rsidP="0063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B6924" w14:textId="3A059B8D" w:rsidR="00637D2C" w:rsidRPr="00637D2C" w:rsidRDefault="00637D2C" w:rsidP="00637D2C">
    <w:pPr>
      <w:pStyle w:val="Nagwek"/>
      <w:jc w:val="right"/>
      <w:rPr>
        <w:i/>
      </w:rPr>
    </w:pPr>
    <w:r w:rsidRPr="00637D2C">
      <w:rPr>
        <w:i/>
      </w:rPr>
      <w:t xml:space="preserve">Załącznik do raportu bieżącego nr </w:t>
    </w:r>
    <w:r w:rsidR="0019168E">
      <w:rPr>
        <w:i/>
      </w:rPr>
      <w:t>9</w:t>
    </w:r>
    <w:r w:rsidR="006D2F88">
      <w:rPr>
        <w:i/>
      </w:rPr>
      <w:t>/202</w:t>
    </w:r>
    <w:r w:rsidR="0019168E">
      <w:rPr>
        <w:i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52"/>
    <w:rsid w:val="00046812"/>
    <w:rsid w:val="00066862"/>
    <w:rsid w:val="000D6024"/>
    <w:rsid w:val="000F4F92"/>
    <w:rsid w:val="00150278"/>
    <w:rsid w:val="001729CE"/>
    <w:rsid w:val="0019168E"/>
    <w:rsid w:val="001960C1"/>
    <w:rsid w:val="001A2444"/>
    <w:rsid w:val="00275007"/>
    <w:rsid w:val="00284062"/>
    <w:rsid w:val="00296465"/>
    <w:rsid w:val="002D4201"/>
    <w:rsid w:val="002D777C"/>
    <w:rsid w:val="00306710"/>
    <w:rsid w:val="003460B3"/>
    <w:rsid w:val="003979F4"/>
    <w:rsid w:val="003A61BB"/>
    <w:rsid w:val="003D25D5"/>
    <w:rsid w:val="003F7591"/>
    <w:rsid w:val="00495612"/>
    <w:rsid w:val="00523721"/>
    <w:rsid w:val="00554D86"/>
    <w:rsid w:val="00576485"/>
    <w:rsid w:val="005900A1"/>
    <w:rsid w:val="005F52C5"/>
    <w:rsid w:val="00637D2C"/>
    <w:rsid w:val="006530FB"/>
    <w:rsid w:val="006C61C3"/>
    <w:rsid w:val="006D26E2"/>
    <w:rsid w:val="006D2F88"/>
    <w:rsid w:val="00704E1D"/>
    <w:rsid w:val="00733072"/>
    <w:rsid w:val="007C6782"/>
    <w:rsid w:val="00876B92"/>
    <w:rsid w:val="008C1F7C"/>
    <w:rsid w:val="008E65E6"/>
    <w:rsid w:val="008F0E3A"/>
    <w:rsid w:val="009849B2"/>
    <w:rsid w:val="009A3835"/>
    <w:rsid w:val="00A17567"/>
    <w:rsid w:val="00A9379E"/>
    <w:rsid w:val="00AA150D"/>
    <w:rsid w:val="00B50E9F"/>
    <w:rsid w:val="00B91402"/>
    <w:rsid w:val="00BA726A"/>
    <w:rsid w:val="00BB1570"/>
    <w:rsid w:val="00BB70DB"/>
    <w:rsid w:val="00C24052"/>
    <w:rsid w:val="00C24FDE"/>
    <w:rsid w:val="00C2545C"/>
    <w:rsid w:val="00D13426"/>
    <w:rsid w:val="00D83A2D"/>
    <w:rsid w:val="00DB411F"/>
    <w:rsid w:val="00E17518"/>
    <w:rsid w:val="00E34A32"/>
    <w:rsid w:val="00E51D1D"/>
    <w:rsid w:val="00E870ED"/>
    <w:rsid w:val="00EC3BA3"/>
    <w:rsid w:val="00ED1907"/>
    <w:rsid w:val="00EF33B9"/>
    <w:rsid w:val="00F1037D"/>
    <w:rsid w:val="00F6590A"/>
    <w:rsid w:val="00FD0B24"/>
    <w:rsid w:val="00F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6B3FA2"/>
  <w15:chartTrackingRefBased/>
  <w15:docId w15:val="{3C080289-D149-4BEB-A15F-99DBFBF6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204"/>
      <w:kern w:val="1"/>
      <w:sz w:val="22"/>
      <w:szCs w:val="22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6530F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Domylnaczcionkaakapitu5">
    <w:name w:val="Domyślna czcionka akapitu5"/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530FB"/>
    <w:rPr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275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D2C"/>
    <w:rPr>
      <w:rFonts w:ascii="Calibri" w:eastAsia="SimSun" w:hAnsi="Calibri" w:cs="font204"/>
      <w:kern w:val="1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3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D2C"/>
    <w:rPr>
      <w:rFonts w:ascii="Calibri" w:eastAsia="SimSun" w:hAnsi="Calibri" w:cs="font204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adw. Jakub Winkler</dc:creator>
  <cp:keywords/>
  <dc:description/>
  <cp:lastModifiedBy>jchariasz</cp:lastModifiedBy>
  <cp:revision>3</cp:revision>
  <cp:lastPrinted>2024-06-26T08:07:00Z</cp:lastPrinted>
  <dcterms:created xsi:type="dcterms:W3CDTF">2025-06-26T07:05:00Z</dcterms:created>
  <dcterms:modified xsi:type="dcterms:W3CDTF">2025-06-26T07:10:00Z</dcterms:modified>
</cp:coreProperties>
</file>